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69" w:rsidRPr="00954569" w:rsidRDefault="00954569" w:rsidP="00954569">
      <w:pPr>
        <w:spacing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A</w:t>
      </w:r>
      <w:r w:rsidRPr="00954569">
        <w:rPr>
          <w:rFonts w:ascii="Times New Roman" w:eastAsia="Times New Roman" w:hAnsi="Times New Roman" w:cs="Times New Roman"/>
          <w:color w:val="000000"/>
          <w:sz w:val="18"/>
          <w:szCs w:val="18"/>
        </w:rPr>
        <w:t>DANA İLİ SEYHAN İLÇESİ DÖŞEME MAHALLESİ SINIRLARI İÇERİSİNDE BULUNAN 1 ADET TAŞINMAZ İHALE YÖNTEMİYLE SATILACAKTIR</w:t>
      </w:r>
    </w:p>
    <w:p w:rsidR="00954569" w:rsidRPr="00954569" w:rsidRDefault="00954569" w:rsidP="00954569">
      <w:pPr>
        <w:spacing w:after="0" w:line="240" w:lineRule="atLeast"/>
        <w:ind w:firstLine="567"/>
        <w:jc w:val="both"/>
        <w:rPr>
          <w:rFonts w:ascii="Times New Roman" w:eastAsia="Times New Roman" w:hAnsi="Times New Roman" w:cs="Times New Roman"/>
          <w:color w:val="000000"/>
          <w:sz w:val="20"/>
          <w:szCs w:val="20"/>
        </w:rPr>
      </w:pPr>
      <w:r w:rsidRPr="00954569">
        <w:rPr>
          <w:rFonts w:ascii="Times New Roman" w:eastAsia="Times New Roman" w:hAnsi="Times New Roman" w:cs="Times New Roman"/>
          <w:b/>
          <w:bCs/>
          <w:color w:val="0000CC"/>
          <w:sz w:val="18"/>
          <w:szCs w:val="18"/>
        </w:rPr>
        <w:t>TCDD Genel Müdürlüğü 6. Bölge Müdürlüğünden:</w:t>
      </w:r>
    </w:p>
    <w:p w:rsidR="00954569" w:rsidRPr="00954569" w:rsidRDefault="00954569" w:rsidP="00954569">
      <w:pPr>
        <w:spacing w:after="0" w:line="240" w:lineRule="atLeast"/>
        <w:ind w:firstLine="567"/>
        <w:jc w:val="both"/>
        <w:rPr>
          <w:rFonts w:ascii="Times New Roman" w:eastAsia="Times New Roman" w:hAnsi="Times New Roman" w:cs="Times New Roman"/>
          <w:color w:val="000000"/>
          <w:sz w:val="20"/>
          <w:szCs w:val="20"/>
        </w:rPr>
      </w:pPr>
      <w:r w:rsidRPr="00954569">
        <w:rPr>
          <w:rFonts w:ascii="Times New Roman" w:eastAsia="Times New Roman" w:hAnsi="Times New Roman" w:cs="Times New Roman"/>
          <w:color w:val="000000"/>
          <w:sz w:val="18"/>
          <w:szCs w:val="18"/>
        </w:rPr>
        <w:t>1 - Mülkiyeti, TCDD Genel Müdürlüğüne ait Adana ili Seyhan İlçesi Döşeme mahallesi sınırları içerisindeki</w:t>
      </w:r>
      <w:r w:rsidRPr="00954569">
        <w:rPr>
          <w:rFonts w:ascii="Times New Roman" w:eastAsia="Times New Roman" w:hAnsi="Times New Roman" w:cs="Times New Roman"/>
          <w:color w:val="000000"/>
          <w:sz w:val="18"/>
        </w:rPr>
        <w:t> </w:t>
      </w:r>
      <w:proofErr w:type="gramStart"/>
      <w:r w:rsidRPr="00954569">
        <w:rPr>
          <w:rFonts w:ascii="Times New Roman" w:eastAsia="Times New Roman" w:hAnsi="Times New Roman" w:cs="Times New Roman"/>
          <w:color w:val="000000"/>
          <w:sz w:val="18"/>
        </w:rPr>
        <w:t>1534.31</w:t>
      </w:r>
      <w:proofErr w:type="gramEnd"/>
      <w:r w:rsidRPr="00954569">
        <w:rPr>
          <w:rFonts w:ascii="Times New Roman" w:eastAsia="Times New Roman" w:hAnsi="Times New Roman" w:cs="Times New Roman"/>
          <w:color w:val="000000"/>
          <w:sz w:val="18"/>
        </w:rPr>
        <w:t> </w:t>
      </w:r>
      <w:r w:rsidRPr="00954569">
        <w:rPr>
          <w:rFonts w:ascii="Times New Roman" w:eastAsia="Times New Roman" w:hAnsi="Times New Roman" w:cs="Times New Roman"/>
          <w:color w:val="000000"/>
          <w:sz w:val="18"/>
          <w:szCs w:val="18"/>
        </w:rPr>
        <w:t>m</w:t>
      </w:r>
      <w:r w:rsidRPr="00954569">
        <w:rPr>
          <w:rFonts w:ascii="Times New Roman" w:eastAsia="Times New Roman" w:hAnsi="Times New Roman" w:cs="Times New Roman"/>
          <w:color w:val="000000"/>
          <w:sz w:val="18"/>
          <w:szCs w:val="18"/>
          <w:vertAlign w:val="superscript"/>
        </w:rPr>
        <w:t>2</w:t>
      </w:r>
      <w:r w:rsidRPr="00954569">
        <w:rPr>
          <w:rFonts w:ascii="Times New Roman" w:eastAsia="Times New Roman" w:hAnsi="Times New Roman" w:cs="Times New Roman"/>
          <w:color w:val="000000"/>
          <w:sz w:val="18"/>
        </w:rPr>
        <w:t> </w:t>
      </w:r>
      <w:r w:rsidRPr="00954569">
        <w:rPr>
          <w:rFonts w:ascii="Times New Roman" w:eastAsia="Times New Roman" w:hAnsi="Times New Roman" w:cs="Times New Roman"/>
          <w:color w:val="000000"/>
          <w:sz w:val="18"/>
          <w:szCs w:val="18"/>
        </w:rPr>
        <w:t>miktarlı 4229 ada 9</w:t>
      </w:r>
      <w:r w:rsidRPr="00954569">
        <w:rPr>
          <w:rFonts w:ascii="Times New Roman" w:eastAsia="Times New Roman" w:hAnsi="Times New Roman" w:cs="Times New Roman"/>
          <w:color w:val="000000"/>
          <w:sz w:val="18"/>
        </w:rPr>
        <w:t> </w:t>
      </w:r>
      <w:proofErr w:type="spellStart"/>
      <w:r w:rsidRPr="00954569">
        <w:rPr>
          <w:rFonts w:ascii="Times New Roman" w:eastAsia="Times New Roman" w:hAnsi="Times New Roman" w:cs="Times New Roman"/>
          <w:color w:val="000000"/>
          <w:sz w:val="18"/>
        </w:rPr>
        <w:t>nolu</w:t>
      </w:r>
      <w:proofErr w:type="spellEnd"/>
      <w:r w:rsidRPr="00954569">
        <w:rPr>
          <w:rFonts w:ascii="Times New Roman" w:eastAsia="Times New Roman" w:hAnsi="Times New Roman" w:cs="Times New Roman"/>
          <w:color w:val="000000"/>
          <w:sz w:val="18"/>
        </w:rPr>
        <w:t> </w:t>
      </w:r>
      <w:r w:rsidRPr="00954569">
        <w:rPr>
          <w:rFonts w:ascii="Times New Roman" w:eastAsia="Times New Roman" w:hAnsi="Times New Roman" w:cs="Times New Roman"/>
          <w:color w:val="000000"/>
          <w:sz w:val="18"/>
          <w:szCs w:val="18"/>
        </w:rPr>
        <w:t>parsel satılacaktır. Satış İhalesi, kapalı zarfla teklif almak ve görüşmeler yapmak suretiyle 12.12.2012 Çarşamba günü saat 14.00’de TCDD 6. Bölge Müdürlüğü binasının 1. katında bulunan toplantı salonunda, “Pazarlık Usulü” ile yapılacaktır. İhale Komisyonu’nca gerek görülmesi halinde, ihale, pazarlık görüşmesine devam edilen teklif sahiplerinin katılımı ile açık artırma suretiyle sonuçlandırılabilir.</w:t>
      </w:r>
    </w:p>
    <w:p w:rsidR="00954569" w:rsidRPr="00954569" w:rsidRDefault="00954569" w:rsidP="00954569">
      <w:pPr>
        <w:spacing w:after="0" w:line="240" w:lineRule="atLeast"/>
        <w:ind w:firstLine="567"/>
        <w:jc w:val="both"/>
        <w:rPr>
          <w:rFonts w:ascii="Times New Roman" w:eastAsia="Times New Roman" w:hAnsi="Times New Roman" w:cs="Times New Roman"/>
          <w:color w:val="000000"/>
          <w:sz w:val="20"/>
          <w:szCs w:val="20"/>
        </w:rPr>
      </w:pPr>
      <w:r w:rsidRPr="00954569">
        <w:rPr>
          <w:rFonts w:ascii="Times New Roman" w:eastAsia="Times New Roman" w:hAnsi="Times New Roman" w:cs="Times New Roman"/>
          <w:color w:val="000000"/>
          <w:sz w:val="18"/>
          <w:szCs w:val="18"/>
        </w:rPr>
        <w:t>2 - İhale konusu 4229 ada 9</w:t>
      </w:r>
      <w:r w:rsidRPr="00954569">
        <w:rPr>
          <w:rFonts w:ascii="Times New Roman" w:eastAsia="Times New Roman" w:hAnsi="Times New Roman" w:cs="Times New Roman"/>
          <w:color w:val="000000"/>
          <w:sz w:val="18"/>
        </w:rPr>
        <w:t> </w:t>
      </w:r>
      <w:proofErr w:type="spellStart"/>
      <w:r w:rsidRPr="00954569">
        <w:rPr>
          <w:rFonts w:ascii="Times New Roman" w:eastAsia="Times New Roman" w:hAnsi="Times New Roman" w:cs="Times New Roman"/>
          <w:color w:val="000000"/>
          <w:sz w:val="18"/>
        </w:rPr>
        <w:t>nolu</w:t>
      </w:r>
      <w:proofErr w:type="spellEnd"/>
      <w:r w:rsidRPr="00954569">
        <w:rPr>
          <w:rFonts w:ascii="Times New Roman" w:eastAsia="Times New Roman" w:hAnsi="Times New Roman" w:cs="Times New Roman"/>
          <w:color w:val="000000"/>
          <w:sz w:val="18"/>
        </w:rPr>
        <w:t> </w:t>
      </w:r>
      <w:r w:rsidRPr="00954569">
        <w:rPr>
          <w:rFonts w:ascii="Times New Roman" w:eastAsia="Times New Roman" w:hAnsi="Times New Roman" w:cs="Times New Roman"/>
          <w:color w:val="000000"/>
          <w:sz w:val="18"/>
          <w:szCs w:val="18"/>
        </w:rPr>
        <w:t>parselin geçici teminat miktarı 50.000,00 TL (</w:t>
      </w:r>
      <w:proofErr w:type="spellStart"/>
      <w:r w:rsidRPr="00954569">
        <w:rPr>
          <w:rFonts w:ascii="Times New Roman" w:eastAsia="Times New Roman" w:hAnsi="Times New Roman" w:cs="Times New Roman"/>
          <w:color w:val="000000"/>
          <w:sz w:val="18"/>
        </w:rPr>
        <w:t>Ellibin</w:t>
      </w:r>
      <w:proofErr w:type="spellEnd"/>
      <w:r w:rsidRPr="00954569">
        <w:rPr>
          <w:rFonts w:ascii="Times New Roman" w:eastAsia="Times New Roman" w:hAnsi="Times New Roman" w:cs="Times New Roman"/>
          <w:color w:val="000000"/>
          <w:sz w:val="18"/>
          <w:szCs w:val="18"/>
        </w:rPr>
        <w:t>) olarak belirlenmiştir.</w:t>
      </w:r>
    </w:p>
    <w:p w:rsidR="00954569" w:rsidRPr="00954569" w:rsidRDefault="00954569" w:rsidP="00954569">
      <w:pPr>
        <w:spacing w:after="0" w:line="240" w:lineRule="atLeast"/>
        <w:ind w:firstLine="567"/>
        <w:jc w:val="both"/>
        <w:rPr>
          <w:rFonts w:ascii="Times New Roman" w:eastAsia="Times New Roman" w:hAnsi="Times New Roman" w:cs="Times New Roman"/>
          <w:color w:val="000000"/>
          <w:sz w:val="20"/>
          <w:szCs w:val="20"/>
        </w:rPr>
      </w:pPr>
      <w:r w:rsidRPr="00954569">
        <w:rPr>
          <w:rFonts w:ascii="Times New Roman" w:eastAsia="Times New Roman" w:hAnsi="Times New Roman" w:cs="Times New Roman"/>
          <w:color w:val="000000"/>
          <w:sz w:val="18"/>
          <w:szCs w:val="18"/>
        </w:rPr>
        <w:t>3 - Teklifler, ihalenin yapılacağı</w:t>
      </w:r>
      <w:r w:rsidRPr="00954569">
        <w:rPr>
          <w:rFonts w:ascii="Times New Roman" w:eastAsia="Times New Roman" w:hAnsi="Times New Roman" w:cs="Times New Roman"/>
          <w:color w:val="000000"/>
          <w:sz w:val="18"/>
        </w:rPr>
        <w:t> </w:t>
      </w:r>
      <w:proofErr w:type="gramStart"/>
      <w:r w:rsidRPr="00954569">
        <w:rPr>
          <w:rFonts w:ascii="Times New Roman" w:eastAsia="Times New Roman" w:hAnsi="Times New Roman" w:cs="Times New Roman"/>
          <w:color w:val="000000"/>
          <w:sz w:val="18"/>
        </w:rPr>
        <w:t>12/12/2012</w:t>
      </w:r>
      <w:proofErr w:type="gramEnd"/>
      <w:r w:rsidRPr="00954569">
        <w:rPr>
          <w:rFonts w:ascii="Times New Roman" w:eastAsia="Times New Roman" w:hAnsi="Times New Roman" w:cs="Times New Roman"/>
          <w:color w:val="000000"/>
          <w:sz w:val="18"/>
        </w:rPr>
        <w:t> </w:t>
      </w:r>
      <w:r w:rsidRPr="00954569">
        <w:rPr>
          <w:rFonts w:ascii="Times New Roman" w:eastAsia="Times New Roman" w:hAnsi="Times New Roman" w:cs="Times New Roman"/>
          <w:color w:val="000000"/>
          <w:sz w:val="18"/>
          <w:szCs w:val="18"/>
        </w:rPr>
        <w:t>Çarşamba günü saat 12.00’a kadar TCDD 6.Bölge Müdürlüğü Emlak ve İnşaat Müdürlüğüne elden teslim edilecektir. Belirtilen tarih ve saatten sonra verilecek teklifler değerlendirilmeyecektir.</w:t>
      </w:r>
    </w:p>
    <w:p w:rsidR="00954569" w:rsidRPr="00954569" w:rsidRDefault="00954569" w:rsidP="00954569">
      <w:pPr>
        <w:spacing w:after="0" w:line="240" w:lineRule="atLeast"/>
        <w:ind w:firstLine="567"/>
        <w:jc w:val="both"/>
        <w:rPr>
          <w:rFonts w:ascii="Times New Roman" w:eastAsia="Times New Roman" w:hAnsi="Times New Roman" w:cs="Times New Roman"/>
          <w:color w:val="000000"/>
          <w:sz w:val="20"/>
          <w:szCs w:val="20"/>
        </w:rPr>
      </w:pPr>
      <w:r w:rsidRPr="00954569">
        <w:rPr>
          <w:rFonts w:ascii="Times New Roman" w:eastAsia="Times New Roman" w:hAnsi="Times New Roman" w:cs="Times New Roman"/>
          <w:color w:val="000000"/>
          <w:sz w:val="18"/>
          <w:szCs w:val="18"/>
        </w:rPr>
        <w:t>4 -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954569" w:rsidRPr="00954569" w:rsidRDefault="00954569" w:rsidP="00954569">
      <w:pPr>
        <w:spacing w:after="0" w:line="240" w:lineRule="atLeast"/>
        <w:ind w:firstLine="567"/>
        <w:jc w:val="both"/>
        <w:rPr>
          <w:rFonts w:ascii="Times New Roman" w:eastAsia="Times New Roman" w:hAnsi="Times New Roman" w:cs="Times New Roman"/>
          <w:color w:val="000000"/>
          <w:sz w:val="20"/>
          <w:szCs w:val="20"/>
        </w:rPr>
      </w:pPr>
      <w:r w:rsidRPr="00954569">
        <w:rPr>
          <w:rFonts w:ascii="Times New Roman" w:eastAsia="Times New Roman" w:hAnsi="Times New Roman" w:cs="Times New Roman"/>
          <w:color w:val="000000"/>
          <w:sz w:val="18"/>
          <w:szCs w:val="18"/>
        </w:rPr>
        <w:t>5 - İhale</w:t>
      </w:r>
      <w:r w:rsidRPr="00954569">
        <w:rPr>
          <w:rFonts w:ascii="Times New Roman" w:eastAsia="Times New Roman" w:hAnsi="Times New Roman" w:cs="Times New Roman"/>
          <w:color w:val="000000"/>
          <w:sz w:val="18"/>
        </w:rPr>
        <w:t> </w:t>
      </w:r>
      <w:proofErr w:type="spellStart"/>
      <w:r w:rsidRPr="00954569">
        <w:rPr>
          <w:rFonts w:ascii="Times New Roman" w:eastAsia="Times New Roman" w:hAnsi="Times New Roman" w:cs="Times New Roman"/>
          <w:color w:val="000000"/>
          <w:sz w:val="18"/>
        </w:rPr>
        <w:t>dökümanları</w:t>
      </w:r>
      <w:proofErr w:type="spellEnd"/>
      <w:r w:rsidRPr="00954569">
        <w:rPr>
          <w:rFonts w:ascii="Times New Roman" w:eastAsia="Times New Roman" w:hAnsi="Times New Roman" w:cs="Times New Roman"/>
          <w:color w:val="000000"/>
          <w:sz w:val="18"/>
          <w:szCs w:val="18"/>
        </w:rPr>
        <w:t>, TCDD 6.Bölge Müdürlüğü veznesine veya Türkiye Vakıflar Bankası Adana Merkez şubesinde bulunan TR 87 0001 5001 5800 7296 8461 71</w:t>
      </w:r>
      <w:r w:rsidRPr="00954569">
        <w:rPr>
          <w:rFonts w:ascii="Times New Roman" w:eastAsia="Times New Roman" w:hAnsi="Times New Roman" w:cs="Times New Roman"/>
          <w:color w:val="000000"/>
          <w:sz w:val="18"/>
        </w:rPr>
        <w:t> </w:t>
      </w:r>
      <w:proofErr w:type="spellStart"/>
      <w:r w:rsidRPr="00954569">
        <w:rPr>
          <w:rFonts w:ascii="Times New Roman" w:eastAsia="Times New Roman" w:hAnsi="Times New Roman" w:cs="Times New Roman"/>
          <w:color w:val="000000"/>
          <w:sz w:val="18"/>
        </w:rPr>
        <w:t>nolu</w:t>
      </w:r>
      <w:proofErr w:type="spellEnd"/>
      <w:r w:rsidRPr="00954569">
        <w:rPr>
          <w:rFonts w:ascii="Times New Roman" w:eastAsia="Times New Roman" w:hAnsi="Times New Roman" w:cs="Times New Roman"/>
          <w:color w:val="000000"/>
          <w:sz w:val="18"/>
        </w:rPr>
        <w:t> </w:t>
      </w:r>
      <w:r w:rsidRPr="00954569">
        <w:rPr>
          <w:rFonts w:ascii="Times New Roman" w:eastAsia="Times New Roman" w:hAnsi="Times New Roman" w:cs="Times New Roman"/>
          <w:color w:val="000000"/>
          <w:sz w:val="18"/>
          <w:szCs w:val="18"/>
        </w:rPr>
        <w:t>İBAN numaralı hesabına 500,00 (Beş yüz) TL. yatırılarak, üstünde teklif sahibinin adı/unvanının da açıkça belirtildiği</w:t>
      </w:r>
      <w:r w:rsidRPr="00954569">
        <w:rPr>
          <w:rFonts w:ascii="Times New Roman" w:eastAsia="Times New Roman" w:hAnsi="Times New Roman" w:cs="Times New Roman"/>
          <w:color w:val="000000"/>
          <w:sz w:val="18"/>
        </w:rPr>
        <w:t> </w:t>
      </w:r>
      <w:proofErr w:type="gramStart"/>
      <w:r w:rsidRPr="00954569">
        <w:rPr>
          <w:rFonts w:ascii="Times New Roman" w:eastAsia="Times New Roman" w:hAnsi="Times New Roman" w:cs="Times New Roman"/>
          <w:color w:val="000000"/>
          <w:sz w:val="18"/>
        </w:rPr>
        <w:t>dekont</w:t>
      </w:r>
      <w:proofErr w:type="gramEnd"/>
      <w:r w:rsidRPr="00954569">
        <w:rPr>
          <w:rFonts w:ascii="Times New Roman" w:eastAsia="Times New Roman" w:hAnsi="Times New Roman" w:cs="Times New Roman"/>
          <w:color w:val="000000"/>
          <w:sz w:val="18"/>
        </w:rPr>
        <w:t> </w:t>
      </w:r>
      <w:r w:rsidRPr="00954569">
        <w:rPr>
          <w:rFonts w:ascii="Times New Roman" w:eastAsia="Times New Roman" w:hAnsi="Times New Roman" w:cs="Times New Roman"/>
          <w:color w:val="000000"/>
          <w:sz w:val="18"/>
          <w:szCs w:val="18"/>
        </w:rPr>
        <w:t>karşılığında, TCDD 6. Bölge Müdürlüğü Emlak ve İnşaat Müdürlüğünden temin edilebilir.</w:t>
      </w:r>
    </w:p>
    <w:p w:rsidR="00954569" w:rsidRPr="00954569" w:rsidRDefault="00954569" w:rsidP="00954569">
      <w:pPr>
        <w:spacing w:after="0" w:line="240" w:lineRule="atLeast"/>
        <w:ind w:firstLine="567"/>
        <w:jc w:val="right"/>
        <w:rPr>
          <w:rFonts w:ascii="Times New Roman" w:eastAsia="Times New Roman" w:hAnsi="Times New Roman" w:cs="Times New Roman"/>
          <w:color w:val="000000"/>
          <w:sz w:val="20"/>
          <w:szCs w:val="20"/>
        </w:rPr>
      </w:pPr>
      <w:r w:rsidRPr="00954569">
        <w:rPr>
          <w:rFonts w:ascii="Times New Roman" w:eastAsia="Times New Roman" w:hAnsi="Times New Roman" w:cs="Times New Roman"/>
          <w:color w:val="000000"/>
          <w:sz w:val="18"/>
          <w:szCs w:val="18"/>
        </w:rPr>
        <w:t>9367/1-1</w:t>
      </w:r>
    </w:p>
    <w:p w:rsidR="000853EE" w:rsidRDefault="000853EE"/>
    <w:sectPr w:rsidR="000853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954569"/>
    <w:rsid w:val="000853EE"/>
    <w:rsid w:val="009545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54569"/>
  </w:style>
  <w:style w:type="character" w:customStyle="1" w:styleId="grame">
    <w:name w:val="grame"/>
    <w:basedOn w:val="VarsaylanParagrafYazTipi"/>
    <w:rsid w:val="00954569"/>
  </w:style>
  <w:style w:type="character" w:customStyle="1" w:styleId="spelle">
    <w:name w:val="spelle"/>
    <w:basedOn w:val="VarsaylanParagrafYazTipi"/>
    <w:rsid w:val="00954569"/>
  </w:style>
</w:styles>
</file>

<file path=word/webSettings.xml><?xml version="1.0" encoding="utf-8"?>
<w:webSettings xmlns:r="http://schemas.openxmlformats.org/officeDocument/2006/relationships" xmlns:w="http://schemas.openxmlformats.org/wordprocessingml/2006/main">
  <w:divs>
    <w:div w:id="5548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2012-12-04T06:45:00Z</dcterms:created>
  <dcterms:modified xsi:type="dcterms:W3CDTF">2012-12-04T06:49:00Z</dcterms:modified>
</cp:coreProperties>
</file>